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02D4" w14:textId="174723FE" w:rsidR="000F05E8" w:rsidRPr="008B0CDB" w:rsidRDefault="00CD07FA" w:rsidP="00CD07FA">
      <w:pPr>
        <w:jc w:val="center"/>
        <w:rPr>
          <w:rFonts w:ascii="Chalkduster" w:hAnsi="Chalkduster"/>
          <w:sz w:val="36"/>
          <w:szCs w:val="36"/>
        </w:rPr>
      </w:pPr>
      <w:r w:rsidRPr="008B0CDB">
        <w:rPr>
          <w:rFonts w:ascii="Chalkduster" w:hAnsi="Chalkduster"/>
          <w:sz w:val="36"/>
          <w:szCs w:val="36"/>
        </w:rPr>
        <w:t>The Plot Twist</w:t>
      </w:r>
    </w:p>
    <w:p w14:paraId="1F3C894A" w14:textId="706B9054" w:rsidR="00CD07FA" w:rsidRDefault="00CD07FA" w:rsidP="00CD07FA">
      <w:pPr>
        <w:jc w:val="center"/>
        <w:rPr>
          <w:rFonts w:ascii="Chalkduster" w:hAnsi="Chalkduster"/>
          <w:sz w:val="28"/>
          <w:szCs w:val="28"/>
        </w:rPr>
      </w:pPr>
    </w:p>
    <w:p w14:paraId="698CEC69" w14:textId="1232F642" w:rsidR="00CD07FA" w:rsidRPr="00AB219D" w:rsidRDefault="00CD07FA" w:rsidP="00CD07FA">
      <w:pPr>
        <w:rPr>
          <w:rFonts w:cstheme="minorHAnsi"/>
        </w:rPr>
      </w:pPr>
      <w:r w:rsidRPr="00AB219D">
        <w:rPr>
          <w:rFonts w:cstheme="minorHAnsi"/>
        </w:rPr>
        <w:t xml:space="preserve">After reading a story, analyze the way the author has managed the plot twist. </w:t>
      </w:r>
      <w:r w:rsidR="00257D29">
        <w:t>Next</w:t>
      </w:r>
      <w:r w:rsidR="00AB219D">
        <w:t>, c</w:t>
      </w:r>
      <w:r w:rsidR="00AB219D" w:rsidRPr="00AB219D">
        <w:t xml:space="preserve">heck off all the plot devises the author has used to create a surprise ending. </w:t>
      </w:r>
      <w:r w:rsidR="00257D29">
        <w:t>Finally,</w:t>
      </w:r>
      <w:r w:rsidR="00AB219D" w:rsidRPr="00AB219D">
        <w:t xml:space="preserve"> give examples from the story in the space below.</w:t>
      </w:r>
    </w:p>
    <w:p w14:paraId="0AACF8B1" w14:textId="28CD45DD" w:rsidR="00CD07FA" w:rsidRDefault="00CD07FA" w:rsidP="00CD07FA">
      <w:pPr>
        <w:rPr>
          <w:rFonts w:cstheme="minorHAnsi"/>
          <w:sz w:val="28"/>
          <w:szCs w:val="28"/>
        </w:rPr>
      </w:pPr>
    </w:p>
    <w:p w14:paraId="733E6F64" w14:textId="77777777" w:rsidR="00BF2F65" w:rsidRDefault="00CD07FA" w:rsidP="00CD0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1"/>
          <w:szCs w:val="21"/>
        </w:rPr>
      </w:pPr>
      <w:r w:rsidRPr="00BF2F65">
        <w:rPr>
          <w:rFonts w:cstheme="minorHAnsi"/>
          <w:sz w:val="21"/>
          <w:szCs w:val="21"/>
        </w:rPr>
        <w:t xml:space="preserve"> </w:t>
      </w:r>
    </w:p>
    <w:p w14:paraId="545EEDA9" w14:textId="024B7C91" w:rsidR="009A50FE" w:rsidRPr="00CE7725" w:rsidRDefault="00BF2F65" w:rsidP="009A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  <w:sz w:val="21"/>
          <w:szCs w:val="21"/>
        </w:rPr>
        <w:t xml:space="preserve"> </w:t>
      </w:r>
      <w:r w:rsidR="008B0CDB">
        <w:rPr>
          <w:rFonts w:cstheme="minorHAnsi"/>
          <w:sz w:val="21"/>
          <w:szCs w:val="21"/>
        </w:rPr>
        <w:t xml:space="preserve">            </w:t>
      </w:r>
      <w:r w:rsidR="00CD07FA" w:rsidRPr="00BF2F65">
        <w:rPr>
          <w:rFonts w:cstheme="minorHAnsi"/>
          <w:sz w:val="21"/>
          <w:szCs w:val="21"/>
        </w:rPr>
        <w:t xml:space="preserve">   </w:t>
      </w:r>
      <w:r w:rsidRPr="00BF2F65">
        <w:rPr>
          <w:rFonts w:ascii="Webdings" w:hAnsi="Webdings"/>
          <w:sz w:val="21"/>
          <w:szCs w:val="21"/>
        </w:rPr>
        <w:t></w:t>
      </w:r>
      <w:r w:rsidR="008B0CDB">
        <w:rPr>
          <w:rFonts w:ascii="Webdings" w:hAnsi="Webdings"/>
          <w:sz w:val="21"/>
          <w:szCs w:val="21"/>
        </w:rPr>
        <w:t xml:space="preserve"> </w:t>
      </w:r>
      <w:r w:rsidR="008B0CDB">
        <w:rPr>
          <w:rFonts w:cstheme="minorHAnsi"/>
        </w:rPr>
        <w:t>M</w:t>
      </w:r>
      <w:r w:rsidR="00CD07FA" w:rsidRPr="00CE7725">
        <w:rPr>
          <w:rFonts w:cstheme="minorHAnsi"/>
        </w:rPr>
        <w:t>istaken</w:t>
      </w:r>
      <w:r w:rsidR="009A50FE">
        <w:rPr>
          <w:rFonts w:cstheme="minorHAnsi"/>
        </w:rPr>
        <w:t xml:space="preserve"> </w:t>
      </w:r>
      <w:r w:rsidR="008B0CDB">
        <w:rPr>
          <w:rFonts w:cstheme="minorHAnsi"/>
        </w:rPr>
        <w:t xml:space="preserve">identity                                     </w:t>
      </w:r>
      <w:r w:rsidR="009A50FE">
        <w:rPr>
          <w:rFonts w:cstheme="minorHAnsi"/>
        </w:rPr>
        <w:t xml:space="preserve">          </w:t>
      </w:r>
      <w:r w:rsidR="009A50FE" w:rsidRPr="00BF2F65">
        <w:rPr>
          <w:rFonts w:ascii="Webdings" w:hAnsi="Webdings"/>
          <w:sz w:val="21"/>
          <w:szCs w:val="21"/>
        </w:rPr>
        <w:t></w:t>
      </w:r>
      <w:r w:rsidR="009A50FE">
        <w:rPr>
          <w:rFonts w:ascii="Webdings" w:hAnsi="Webdings"/>
          <w:sz w:val="22"/>
          <w:szCs w:val="22"/>
        </w:rPr>
        <w:t xml:space="preserve"> </w:t>
      </w:r>
      <w:r w:rsidR="009A50FE">
        <w:rPr>
          <w:rFonts w:cstheme="minorHAnsi"/>
        </w:rPr>
        <w:t>Red herring</w:t>
      </w:r>
    </w:p>
    <w:p w14:paraId="41753FA8" w14:textId="6776EE50" w:rsidR="009A50FE" w:rsidRPr="00CE7725" w:rsidRDefault="009A50FE" w:rsidP="009A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E7725">
        <w:rPr>
          <w:rFonts w:cstheme="minorHAnsi"/>
        </w:rPr>
        <w:t xml:space="preserve">   </w:t>
      </w:r>
      <w:r w:rsidR="008B0CDB">
        <w:rPr>
          <w:rFonts w:cstheme="minorHAnsi"/>
        </w:rPr>
        <w:t xml:space="preserve">          </w:t>
      </w:r>
      <w:r w:rsidRPr="00BF2F65">
        <w:rPr>
          <w:rFonts w:cstheme="minorHAnsi"/>
          <w:sz w:val="21"/>
          <w:szCs w:val="21"/>
        </w:rPr>
        <w:t xml:space="preserve"> </w:t>
      </w:r>
      <w:r w:rsidRPr="00BF2F65">
        <w:rPr>
          <w:rFonts w:ascii="Webdings" w:hAnsi="Webdings"/>
          <w:sz w:val="21"/>
          <w:szCs w:val="21"/>
        </w:rPr>
        <w:t></w:t>
      </w:r>
      <w:r>
        <w:rPr>
          <w:rFonts w:ascii="Webdings" w:hAnsi="Webdings"/>
          <w:sz w:val="22"/>
          <w:szCs w:val="22"/>
        </w:rPr>
        <w:t xml:space="preserve"> </w:t>
      </w:r>
      <w:r>
        <w:rPr>
          <w:rFonts w:cstheme="minorHAnsi"/>
        </w:rPr>
        <w:t xml:space="preserve">Alternate </w:t>
      </w:r>
      <w:r w:rsidRPr="00CE7725">
        <w:rPr>
          <w:rFonts w:cstheme="minorHAnsi"/>
        </w:rPr>
        <w:t>motiv</w:t>
      </w:r>
      <w:r>
        <w:rPr>
          <w:rFonts w:cstheme="minorHAnsi"/>
        </w:rPr>
        <w:t>e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Pr="00CE7725">
        <w:rPr>
          <w:rFonts w:cstheme="minorHAnsi"/>
        </w:rPr>
        <w:t xml:space="preserve">   </w:t>
      </w:r>
      <w:r>
        <w:rPr>
          <w:rFonts w:cstheme="minorHAnsi"/>
          <w:sz w:val="21"/>
          <w:szCs w:val="21"/>
        </w:rPr>
        <w:t xml:space="preserve"> </w:t>
      </w:r>
      <w:r w:rsidR="008B0CDB">
        <w:rPr>
          <w:rFonts w:cstheme="minorHAnsi"/>
          <w:sz w:val="21"/>
          <w:szCs w:val="21"/>
        </w:rPr>
        <w:t xml:space="preserve">                          </w:t>
      </w:r>
      <w:r>
        <w:rPr>
          <w:rFonts w:cstheme="minorHAnsi"/>
          <w:sz w:val="21"/>
          <w:szCs w:val="21"/>
        </w:rPr>
        <w:t xml:space="preserve">  </w:t>
      </w:r>
      <w:r w:rsidRPr="00BF2F65">
        <w:rPr>
          <w:rFonts w:ascii="Webdings" w:hAnsi="Webdings"/>
          <w:sz w:val="21"/>
          <w:szCs w:val="21"/>
        </w:rPr>
        <w:t></w:t>
      </w:r>
      <w:r>
        <w:rPr>
          <w:rFonts w:ascii="Webdings" w:hAnsi="Webdings"/>
          <w:sz w:val="22"/>
          <w:szCs w:val="22"/>
        </w:rPr>
        <w:t xml:space="preserve"> </w:t>
      </w:r>
      <w:r>
        <w:rPr>
          <w:rFonts w:cstheme="minorHAnsi"/>
        </w:rPr>
        <w:t>Dead end</w:t>
      </w:r>
    </w:p>
    <w:p w14:paraId="62E2970F" w14:textId="7B005D5F" w:rsidR="009A50FE" w:rsidRPr="00CE7725" w:rsidRDefault="008B0CDB" w:rsidP="009A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          </w:t>
      </w:r>
      <w:r w:rsidR="009A50FE">
        <w:rPr>
          <w:rFonts w:cstheme="minorHAnsi"/>
        </w:rPr>
        <w:t xml:space="preserve">   </w:t>
      </w:r>
      <w:r w:rsidR="009A50FE" w:rsidRPr="00BF2F65">
        <w:rPr>
          <w:rFonts w:cstheme="minorHAnsi"/>
          <w:sz w:val="21"/>
          <w:szCs w:val="21"/>
        </w:rPr>
        <w:t xml:space="preserve"> </w:t>
      </w:r>
      <w:r w:rsidR="009A50FE" w:rsidRPr="00BF2F65">
        <w:rPr>
          <w:rFonts w:ascii="Webdings" w:hAnsi="Webdings"/>
          <w:sz w:val="21"/>
          <w:szCs w:val="21"/>
        </w:rPr>
        <w:t></w:t>
      </w:r>
      <w:r w:rsidR="009A50FE">
        <w:rPr>
          <w:rFonts w:ascii="Webdings" w:hAnsi="Webdings"/>
          <w:sz w:val="22"/>
          <w:szCs w:val="22"/>
        </w:rPr>
        <w:t xml:space="preserve"> </w:t>
      </w:r>
      <w:r w:rsidR="00257D29">
        <w:rPr>
          <w:rFonts w:cstheme="minorHAnsi"/>
        </w:rPr>
        <w:t>M</w:t>
      </w:r>
      <w:r w:rsidR="009A50FE" w:rsidRPr="00CE7725">
        <w:rPr>
          <w:rFonts w:cstheme="minorHAnsi"/>
        </w:rPr>
        <w:t>isinterpreted</w:t>
      </w:r>
      <w:r w:rsidR="00257D29">
        <w:rPr>
          <w:rFonts w:cstheme="minorHAnsi"/>
        </w:rPr>
        <w:t xml:space="preserve"> event          </w:t>
      </w:r>
      <w:r w:rsidR="009A50FE">
        <w:rPr>
          <w:rFonts w:cstheme="minorHAnsi"/>
        </w:rPr>
        <w:t xml:space="preserve">                  </w:t>
      </w:r>
      <w:r>
        <w:rPr>
          <w:rFonts w:cstheme="minorHAnsi"/>
        </w:rPr>
        <w:t xml:space="preserve">            </w:t>
      </w:r>
      <w:r w:rsidR="009A50FE" w:rsidRPr="00BF2F65">
        <w:rPr>
          <w:rFonts w:cstheme="minorHAnsi"/>
          <w:sz w:val="21"/>
          <w:szCs w:val="21"/>
        </w:rPr>
        <w:t xml:space="preserve"> </w:t>
      </w:r>
      <w:r w:rsidR="009A50FE" w:rsidRPr="00BF2F65">
        <w:rPr>
          <w:rFonts w:ascii="Webdings" w:hAnsi="Webdings"/>
          <w:sz w:val="21"/>
          <w:szCs w:val="21"/>
        </w:rPr>
        <w:t></w:t>
      </w:r>
      <w:r w:rsidR="009A50FE">
        <w:rPr>
          <w:rFonts w:ascii="Webdings" w:hAnsi="Webdings"/>
          <w:sz w:val="22"/>
          <w:szCs w:val="22"/>
        </w:rPr>
        <w:t xml:space="preserve"> </w:t>
      </w:r>
      <w:r w:rsidR="009A50FE" w:rsidRPr="00CE7725">
        <w:rPr>
          <w:rFonts w:eastAsia="Times New Roman" w:cstheme="minorHAnsi"/>
          <w:color w:val="1B1B1B"/>
        </w:rPr>
        <w:t>Mis</w:t>
      </w:r>
      <w:r w:rsidR="0012419C">
        <w:rPr>
          <w:rFonts w:eastAsia="Times New Roman" w:cstheme="minorHAnsi"/>
          <w:color w:val="1B1B1B"/>
        </w:rPr>
        <w:t>directed</w:t>
      </w:r>
      <w:r w:rsidR="009A50FE" w:rsidRPr="00CE7725">
        <w:rPr>
          <w:rFonts w:eastAsia="Times New Roman" w:cstheme="minorHAnsi"/>
          <w:color w:val="1B1B1B"/>
        </w:rPr>
        <w:t xml:space="preserve"> attention</w:t>
      </w:r>
    </w:p>
    <w:p w14:paraId="3E7B44A8" w14:textId="15827930" w:rsidR="009A50FE" w:rsidRPr="00CE7725" w:rsidRDefault="008B0CDB" w:rsidP="009A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          </w:t>
      </w:r>
      <w:r w:rsidR="009A50FE" w:rsidRPr="00CE7725">
        <w:rPr>
          <w:rFonts w:cstheme="minorHAnsi"/>
        </w:rPr>
        <w:t>    </w:t>
      </w:r>
      <w:r w:rsidR="009A50FE" w:rsidRPr="00BF2F65">
        <w:rPr>
          <w:rFonts w:ascii="Webdings" w:hAnsi="Webdings"/>
          <w:sz w:val="21"/>
          <w:szCs w:val="21"/>
        </w:rPr>
        <w:t></w:t>
      </w:r>
      <w:r w:rsidR="009A50FE">
        <w:rPr>
          <w:rFonts w:ascii="Webdings" w:hAnsi="Webdings"/>
          <w:sz w:val="22"/>
          <w:szCs w:val="22"/>
        </w:rPr>
        <w:t xml:space="preserve"> </w:t>
      </w:r>
      <w:r w:rsidR="00257D29">
        <w:rPr>
          <w:rFonts w:cstheme="minorHAnsi"/>
        </w:rPr>
        <w:t>M</w:t>
      </w:r>
      <w:r w:rsidR="009A50FE" w:rsidRPr="00CE7725">
        <w:rPr>
          <w:rFonts w:cstheme="minorHAnsi"/>
        </w:rPr>
        <w:t>issing</w:t>
      </w:r>
      <w:r w:rsidR="009A50FE">
        <w:rPr>
          <w:rFonts w:cstheme="minorHAnsi"/>
        </w:rPr>
        <w:t xml:space="preserve"> </w:t>
      </w:r>
      <w:r w:rsidR="00257D29">
        <w:rPr>
          <w:rFonts w:cstheme="minorHAnsi"/>
        </w:rPr>
        <w:t xml:space="preserve">information    </w:t>
      </w:r>
      <w:r w:rsidR="009A50FE">
        <w:rPr>
          <w:rFonts w:cstheme="minorHAnsi"/>
        </w:rPr>
        <w:t xml:space="preserve">                         </w:t>
      </w:r>
      <w:r>
        <w:rPr>
          <w:rFonts w:cstheme="minorHAnsi"/>
        </w:rPr>
        <w:t xml:space="preserve">            </w:t>
      </w:r>
      <w:r w:rsidR="00257D29">
        <w:rPr>
          <w:rFonts w:cstheme="minorHAnsi"/>
        </w:rPr>
        <w:t xml:space="preserve"> </w:t>
      </w:r>
      <w:r w:rsidR="009A50FE">
        <w:rPr>
          <w:rFonts w:cstheme="minorHAnsi"/>
        </w:rPr>
        <w:t xml:space="preserve"> </w:t>
      </w:r>
      <w:r w:rsidR="009A50FE" w:rsidRPr="00BF2F65">
        <w:rPr>
          <w:rFonts w:ascii="Webdings" w:hAnsi="Webdings"/>
          <w:sz w:val="21"/>
          <w:szCs w:val="21"/>
        </w:rPr>
        <w:t></w:t>
      </w:r>
      <w:r w:rsidR="009A50FE">
        <w:rPr>
          <w:rFonts w:ascii="Webdings" w:hAnsi="Webdings"/>
          <w:sz w:val="22"/>
          <w:szCs w:val="22"/>
        </w:rPr>
        <w:t xml:space="preserve"> </w:t>
      </w:r>
      <w:r w:rsidR="009A50FE" w:rsidRPr="00C95FB7">
        <w:rPr>
          <w:rFonts w:eastAsia="Times New Roman" w:cstheme="minorHAnsi"/>
          <w:color w:val="1B1B1B"/>
        </w:rPr>
        <w:t>Foreshadowing</w:t>
      </w:r>
    </w:p>
    <w:p w14:paraId="0F4B401B" w14:textId="1BF0ED6F" w:rsidR="00BF2F65" w:rsidRDefault="00BF2F65" w:rsidP="00CD0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67891D0" w14:textId="0A7EC271" w:rsidR="00BF2F65" w:rsidRDefault="00BF2F65" w:rsidP="00CD0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BF60F7D" w14:textId="584F5C24" w:rsidR="00BF2F65" w:rsidRDefault="00BF2F65" w:rsidP="00BF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0CDB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42D8F" w14:textId="0934A5F6" w:rsidR="00BF2F65" w:rsidRDefault="00BF2F65" w:rsidP="00CD0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022BE45" w14:textId="77777777" w:rsidR="00CD07FA" w:rsidRPr="00CD07FA" w:rsidRDefault="00CD07FA" w:rsidP="00CD07FA">
      <w:pPr>
        <w:rPr>
          <w:rFonts w:cstheme="minorHAnsi"/>
          <w:sz w:val="28"/>
          <w:szCs w:val="28"/>
        </w:rPr>
      </w:pPr>
    </w:p>
    <w:sectPr w:rsidR="00CD07FA" w:rsidRPr="00CD07FA" w:rsidSect="0092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6738"/>
    <w:multiLevelType w:val="multilevel"/>
    <w:tmpl w:val="2E48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908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FA"/>
    <w:rsid w:val="000F05E8"/>
    <w:rsid w:val="0012419C"/>
    <w:rsid w:val="00257D29"/>
    <w:rsid w:val="006624E9"/>
    <w:rsid w:val="008B0CDB"/>
    <w:rsid w:val="00927DC7"/>
    <w:rsid w:val="009A50FE"/>
    <w:rsid w:val="00AB219D"/>
    <w:rsid w:val="00BF2F65"/>
    <w:rsid w:val="00C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1473"/>
  <w15:chartTrackingRefBased/>
  <w15:docId w15:val="{F272D133-26E3-F449-B293-A7F58A02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D92A7A-F90D-7842-89D2-0059763E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Elizabeth Carden</cp:lastModifiedBy>
  <cp:revision>7</cp:revision>
  <dcterms:created xsi:type="dcterms:W3CDTF">2023-01-11T00:23:00Z</dcterms:created>
  <dcterms:modified xsi:type="dcterms:W3CDTF">2023-01-11T18:53:00Z</dcterms:modified>
</cp:coreProperties>
</file>